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4BB6" w14:textId="77777777" w:rsidR="00C36DE1" w:rsidRPr="0048766B" w:rsidRDefault="00C36DE1" w:rsidP="00C36DE1">
      <w:pPr>
        <w:jc w:val="center"/>
        <w:rPr>
          <w:rFonts w:ascii="Verdana" w:eastAsia="Times New Roman" w:hAnsi="Verdana"/>
          <w:b/>
          <w:bCs/>
          <w:noProof/>
          <w:sz w:val="28"/>
          <w:szCs w:val="28"/>
        </w:rPr>
      </w:pPr>
      <w:r w:rsidRPr="0048766B">
        <w:rPr>
          <w:rFonts w:ascii="Verdana" w:eastAsia="Times New Roman" w:hAnsi="Verdan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989C81" wp14:editId="71B8D60E">
                <wp:simplePos x="0" y="0"/>
                <wp:positionH relativeFrom="column">
                  <wp:posOffset>1351915</wp:posOffset>
                </wp:positionH>
                <wp:positionV relativeFrom="paragraph">
                  <wp:posOffset>-1163320</wp:posOffset>
                </wp:positionV>
                <wp:extent cx="5774055" cy="10160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405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984D99" w14:textId="77777777" w:rsidR="00C36DE1" w:rsidRDefault="00C36DE1" w:rsidP="00C36DE1"/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89C81" id="Rectangle 2" o:spid="_x0000_s1026" style="position:absolute;left:0;text-align:left;margin-left:106.45pt;margin-top:-91.6pt;width:454.65pt;height:8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k6/6gEAAM0DAAAOAAAAZHJzL2Uyb0RvYy54bWysU9uK2zAQfS/0H4TeG9uh2RQTZ1mypBS2&#10;F9j2A2RZtsXKGjFSYqdf35GcZEP7VtYPQiPNHM05c7y5nwbDjgq9BlvxYpFzpqyERtuu4r9+7j98&#10;4swHYRthwKqKn5Tn99v37zajK9USejCNQkYg1pejq3gfgiuzzMteDcIvwClLly3gIAKF2GUNipHQ&#10;B5Mt8/wuGwEbhyCV93T6OF/ybcJvWyXD97b1KjBTceotpBXTWsc1225E2aFwvZbnNsR/dDEIbenR&#10;K9SjCIIdUP8DNWiJ4KENCwlDBm2rpUociE2R/8XmuRdOJS4kjndXmfzbwcpvx2f3A2Pr3j2BfPHM&#10;wq4XtlMPiDD2SjT0XBGFykbny2tBDDyVsnr8Cg2NVhwCJA2mFocISOzYlKQ+XaVWU2CSDlfr9cd8&#10;teJM0l2RF3d5noaRifJS7tCHzwoGFjcVR5plghfHJx9iO6K8pKT2wehmr41JAXb1ziA7Cpr7Pn2J&#10;AbG8TTM2JluIZTPifKKSc87PXIhGT/kyTPVEqXFbQ3Mi/gizq+gvoE0P+JuzkRxVcUuW58x8sVHB&#10;5ZoYsnAb4G1Q3wbCSgKqeOBs3u7CbNqDQ9319E6RtPDugVTf66THa0/nWZFnkkxnf0dT3sYp6/Uv&#10;3P4BAAD//wMAUEsDBBQABgAIAAAAIQCu0jGv4AAAAA0BAAAPAAAAZHJzL2Rvd25yZXYueG1sTI/B&#10;TsMwEETvSPyDtUhcUOvEkWgJcSpUiTOQVj07sRMH4nUUu03692xPcNudGc2+LXaLG9jFTKH3KCFd&#10;J8AMNl732Ek4Ht5XW2AhKtRq8GgkXE2AXXl/V6hc+xm/zKWKHaMSDLmSYGMcc85DY41TYe1Hg+S1&#10;fnIq0jp1XE9qpnI3cJEkz9ypHumCVaPZW9P8VGcn4eOpPZ1aV82f31m9OVz3ma2PmZSPD8vbK7Bo&#10;lvgXhhs+oUNJTLU/ow5skCBS8UJRCat0mwlgt0gqBE01aYIkXhb8/xflLwAAAP//AwBQSwECLQAU&#10;AAYACAAAACEAtoM4kv4AAADhAQAAEwAAAAAAAAAAAAAAAAAAAAAAW0NvbnRlbnRfVHlwZXNdLnht&#10;bFBLAQItABQABgAIAAAAIQA4/SH/1gAAAJQBAAALAAAAAAAAAAAAAAAAAC8BAABfcmVscy8ucmVs&#10;c1BLAQItABQABgAIAAAAIQB3Vk6/6gEAAM0DAAAOAAAAAAAAAAAAAAAAAC4CAABkcnMvZTJvRG9j&#10;LnhtbFBLAQItABQABgAIAAAAIQCu0jGv4AAAAA0BAAAPAAAAAAAAAAAAAAAAAEQEAABkcnMvZG93&#10;bnJldi54bWxQSwUGAAAAAAQABADzAAAAUQUAAAAA&#10;" o:allowincell="f" stroked="f" strokeweight="1pt">
                <v:textbox style="mso-fit-shape-to-text:t" inset="1pt,1pt,1pt,1pt">
                  <w:txbxContent>
                    <w:p w14:paraId="03984D99" w14:textId="77777777" w:rsidR="00C36DE1" w:rsidRDefault="00C36DE1" w:rsidP="00C36DE1"/>
                  </w:txbxContent>
                </v:textbox>
                <w10:wrap type="topAndBottom"/>
              </v:rect>
            </w:pict>
          </mc:Fallback>
        </mc:AlternateContent>
      </w:r>
      <w:r w:rsidRPr="0048766B">
        <w:rPr>
          <w:rFonts w:ascii="Verdana" w:eastAsia="Times New Roman" w:hAnsi="Verdana"/>
          <w:b/>
          <w:bCs/>
          <w:noProof/>
          <w:sz w:val="28"/>
          <w:szCs w:val="28"/>
        </w:rPr>
        <w:t>PaRC Legislative/Public Awareness</w:t>
      </w:r>
      <w:r w:rsidRPr="0048766B">
        <w:rPr>
          <w:rFonts w:ascii="Verdana" w:eastAsia="Times New Roman" w:hAnsi="Verdana"/>
          <w:b/>
          <w:bCs/>
          <w:szCs w:val="18"/>
        </w:rPr>
        <w:t xml:space="preserve"> </w:t>
      </w:r>
      <w:r w:rsidRPr="0048766B">
        <w:rPr>
          <w:rFonts w:ascii="Verdana" w:eastAsia="Times New Roman" w:hAnsi="Verdana"/>
          <w:b/>
          <w:bCs/>
          <w:sz w:val="28"/>
          <w:szCs w:val="28"/>
        </w:rPr>
        <w:t>Committee Meeting</w:t>
      </w:r>
    </w:p>
    <w:p w14:paraId="64D173DC" w14:textId="353ADAD1" w:rsidR="00C36DE1" w:rsidRPr="0048766B" w:rsidRDefault="00616EFC" w:rsidP="00C36DE1">
      <w:pPr>
        <w:keepNext/>
        <w:jc w:val="center"/>
        <w:outlineLvl w:val="0"/>
        <w:rPr>
          <w:rFonts w:ascii="Verdana" w:eastAsia="Times New Roman" w:hAnsi="Verdana"/>
          <w:b/>
          <w:bCs/>
          <w:sz w:val="28"/>
          <w:szCs w:val="18"/>
        </w:rPr>
      </w:pPr>
      <w:r>
        <w:rPr>
          <w:rFonts w:ascii="Verdana" w:eastAsia="Times New Roman" w:hAnsi="Verdana"/>
          <w:b/>
          <w:bCs/>
          <w:sz w:val="28"/>
          <w:szCs w:val="18"/>
        </w:rPr>
        <w:t>October 9</w:t>
      </w:r>
      <w:r w:rsidR="006D7CA1">
        <w:rPr>
          <w:rFonts w:ascii="Verdana" w:eastAsia="Times New Roman" w:hAnsi="Verdana"/>
          <w:b/>
          <w:bCs/>
          <w:sz w:val="28"/>
          <w:szCs w:val="18"/>
        </w:rPr>
        <w:t xml:space="preserve">, </w:t>
      </w:r>
      <w:r w:rsidR="00A26D26">
        <w:rPr>
          <w:rFonts w:ascii="Verdana" w:eastAsia="Times New Roman" w:hAnsi="Verdana"/>
          <w:b/>
          <w:bCs/>
          <w:sz w:val="28"/>
          <w:szCs w:val="18"/>
        </w:rPr>
        <w:t>2025,</w:t>
      </w:r>
      <w:r w:rsidR="00E723CD">
        <w:rPr>
          <w:rFonts w:ascii="Verdana" w:eastAsia="Times New Roman" w:hAnsi="Verdana"/>
          <w:b/>
          <w:bCs/>
          <w:sz w:val="28"/>
          <w:szCs w:val="18"/>
        </w:rPr>
        <w:t xml:space="preserve"> from </w:t>
      </w:r>
      <w:r w:rsidR="00151FBE">
        <w:rPr>
          <w:rFonts w:ascii="Verdana" w:eastAsia="Times New Roman" w:hAnsi="Verdana"/>
          <w:b/>
          <w:bCs/>
          <w:sz w:val="28"/>
          <w:szCs w:val="18"/>
        </w:rPr>
        <w:t>10:00 AM to 11:00 AM</w:t>
      </w:r>
    </w:p>
    <w:p w14:paraId="3729885C" w14:textId="77777777" w:rsidR="00C36DE1" w:rsidRDefault="00C36DE1" w:rsidP="00C36DE1">
      <w:pPr>
        <w:keepNext/>
        <w:jc w:val="center"/>
        <w:outlineLvl w:val="0"/>
        <w:rPr>
          <w:rFonts w:ascii="Verdana" w:eastAsia="Times New Roman" w:hAnsi="Verdana"/>
          <w:b/>
          <w:bCs/>
          <w:sz w:val="28"/>
          <w:szCs w:val="18"/>
          <w:u w:val="single"/>
        </w:rPr>
      </w:pPr>
    </w:p>
    <w:p w14:paraId="4F60FFF2" w14:textId="77777777" w:rsidR="00C36DE1" w:rsidRDefault="00C36DE1" w:rsidP="00C36DE1">
      <w:pPr>
        <w:keepNext/>
        <w:jc w:val="center"/>
        <w:outlineLvl w:val="0"/>
        <w:rPr>
          <w:rFonts w:ascii="Verdana" w:eastAsia="Times New Roman" w:hAnsi="Verdana"/>
          <w:b/>
          <w:bCs/>
          <w:sz w:val="28"/>
          <w:szCs w:val="18"/>
          <w:u w:val="single"/>
        </w:rPr>
      </w:pPr>
      <w:r w:rsidRPr="0048766B">
        <w:rPr>
          <w:rFonts w:ascii="Verdana" w:eastAsia="Times New Roman" w:hAnsi="Verdana"/>
          <w:b/>
          <w:bCs/>
          <w:sz w:val="28"/>
          <w:szCs w:val="18"/>
          <w:u w:val="single"/>
        </w:rPr>
        <w:t>Agenda</w:t>
      </w:r>
    </w:p>
    <w:p w14:paraId="5747CE8A" w14:textId="77777777" w:rsidR="00C36DE1" w:rsidRPr="0048766B" w:rsidRDefault="00C36DE1" w:rsidP="00C36DE1">
      <w:pPr>
        <w:keepNext/>
        <w:jc w:val="center"/>
        <w:outlineLvl w:val="0"/>
        <w:rPr>
          <w:rFonts w:ascii="Verdana" w:eastAsia="Times New Roman" w:hAnsi="Verdana"/>
          <w:b/>
          <w:bCs/>
          <w:sz w:val="28"/>
          <w:szCs w:val="18"/>
          <w:u w:val="single"/>
        </w:rPr>
      </w:pPr>
    </w:p>
    <w:p w14:paraId="78CB65FC" w14:textId="6779A61E" w:rsidR="00C36DE1" w:rsidRPr="0011207E" w:rsidRDefault="00151FBE" w:rsidP="00C36DE1">
      <w:pPr>
        <w:rPr>
          <w:rFonts w:ascii="Verdana" w:eastAsia="Times New Roman" w:hAnsi="Verdana"/>
          <w:sz w:val="24"/>
          <w:szCs w:val="20"/>
        </w:rPr>
      </w:pPr>
      <w:r>
        <w:rPr>
          <w:rFonts w:ascii="Verdana" w:eastAsia="Times New Roman" w:hAnsi="Verdana"/>
          <w:sz w:val="24"/>
          <w:szCs w:val="20"/>
        </w:rPr>
        <w:t>10</w:t>
      </w:r>
      <w:r w:rsidR="00792062">
        <w:rPr>
          <w:rFonts w:ascii="Verdana" w:eastAsia="Times New Roman" w:hAnsi="Verdana"/>
          <w:sz w:val="24"/>
          <w:szCs w:val="20"/>
        </w:rPr>
        <w:t xml:space="preserve">:00 </w:t>
      </w:r>
      <w:r>
        <w:rPr>
          <w:rFonts w:ascii="Verdana" w:eastAsia="Times New Roman" w:hAnsi="Verdana"/>
          <w:sz w:val="24"/>
          <w:szCs w:val="20"/>
        </w:rPr>
        <w:t>A</w:t>
      </w:r>
      <w:r w:rsidR="00792062">
        <w:rPr>
          <w:rFonts w:ascii="Verdana" w:eastAsia="Times New Roman" w:hAnsi="Verdana"/>
          <w:sz w:val="24"/>
          <w:szCs w:val="20"/>
        </w:rPr>
        <w:t>M</w:t>
      </w:r>
      <w:r w:rsidR="00C36DE1" w:rsidRPr="0011207E">
        <w:rPr>
          <w:rFonts w:ascii="Verdana" w:eastAsia="Times New Roman" w:hAnsi="Verdana"/>
          <w:sz w:val="24"/>
          <w:szCs w:val="20"/>
        </w:rPr>
        <w:tab/>
        <w:t xml:space="preserve">Members </w:t>
      </w:r>
      <w:proofErr w:type="gramStart"/>
      <w:r w:rsidR="00C36DE1" w:rsidRPr="0011207E">
        <w:rPr>
          <w:rFonts w:ascii="Verdana" w:eastAsia="Times New Roman" w:hAnsi="Verdana"/>
          <w:sz w:val="24"/>
          <w:szCs w:val="20"/>
        </w:rPr>
        <w:t>connect</w:t>
      </w:r>
      <w:proofErr w:type="gramEnd"/>
      <w:r w:rsidR="00C36DE1" w:rsidRPr="0011207E">
        <w:rPr>
          <w:rFonts w:ascii="Verdana" w:eastAsia="Times New Roman" w:hAnsi="Verdana"/>
          <w:sz w:val="24"/>
          <w:szCs w:val="20"/>
        </w:rPr>
        <w:t xml:space="preserve"> to </w:t>
      </w:r>
      <w:r w:rsidR="00C36DE1">
        <w:rPr>
          <w:rFonts w:ascii="Verdana" w:eastAsia="Times New Roman" w:hAnsi="Verdana"/>
          <w:sz w:val="24"/>
          <w:szCs w:val="20"/>
        </w:rPr>
        <w:t>ZOOM</w:t>
      </w:r>
    </w:p>
    <w:p w14:paraId="252CAF36" w14:textId="77777777" w:rsidR="0077624B" w:rsidRDefault="0077624B" w:rsidP="00C36DE1">
      <w:pPr>
        <w:keepNext/>
        <w:ind w:left="720" w:firstLine="720"/>
        <w:outlineLvl w:val="3"/>
        <w:rPr>
          <w:rFonts w:ascii="Verdana" w:eastAsia="Times New Roman" w:hAnsi="Verdana"/>
          <w:snapToGrid w:val="0"/>
          <w:color w:val="000000"/>
          <w:sz w:val="24"/>
          <w:szCs w:val="20"/>
        </w:rPr>
      </w:pPr>
    </w:p>
    <w:p w14:paraId="2E147D4B" w14:textId="3BC435D3" w:rsidR="00C36DE1" w:rsidRDefault="00151FBE" w:rsidP="0077624B">
      <w:pPr>
        <w:keepNext/>
        <w:outlineLvl w:val="3"/>
        <w:rPr>
          <w:rFonts w:ascii="Verdana" w:eastAsia="Times New Roman" w:hAnsi="Verdana"/>
          <w:snapToGrid w:val="0"/>
          <w:color w:val="000000"/>
          <w:sz w:val="24"/>
          <w:szCs w:val="20"/>
        </w:rPr>
      </w:pPr>
      <w:r>
        <w:rPr>
          <w:rFonts w:ascii="Verdana" w:eastAsia="Times New Roman" w:hAnsi="Verdana"/>
          <w:snapToGrid w:val="0"/>
          <w:color w:val="000000"/>
          <w:sz w:val="24"/>
          <w:szCs w:val="20"/>
        </w:rPr>
        <w:t>10</w:t>
      </w:r>
      <w:r w:rsidR="00792062">
        <w:rPr>
          <w:rFonts w:ascii="Verdana" w:eastAsia="Times New Roman" w:hAnsi="Verdana"/>
          <w:snapToGrid w:val="0"/>
          <w:color w:val="000000"/>
          <w:sz w:val="24"/>
          <w:szCs w:val="20"/>
        </w:rPr>
        <w:t xml:space="preserve">:05 </w:t>
      </w:r>
      <w:r>
        <w:rPr>
          <w:rFonts w:ascii="Verdana" w:eastAsia="Times New Roman" w:hAnsi="Verdana"/>
          <w:snapToGrid w:val="0"/>
          <w:color w:val="000000"/>
          <w:sz w:val="24"/>
          <w:szCs w:val="20"/>
        </w:rPr>
        <w:t>A</w:t>
      </w:r>
      <w:r w:rsidR="00792062">
        <w:rPr>
          <w:rFonts w:ascii="Verdana" w:eastAsia="Times New Roman" w:hAnsi="Verdana"/>
          <w:snapToGrid w:val="0"/>
          <w:color w:val="000000"/>
          <w:sz w:val="24"/>
          <w:szCs w:val="20"/>
        </w:rPr>
        <w:t>M</w:t>
      </w:r>
      <w:r w:rsidR="0077624B" w:rsidRPr="009042C7">
        <w:rPr>
          <w:rFonts w:ascii="Verdana" w:eastAsia="Times New Roman" w:hAnsi="Verdana"/>
          <w:snapToGrid w:val="0"/>
          <w:color w:val="000000"/>
          <w:sz w:val="24"/>
          <w:szCs w:val="20"/>
        </w:rPr>
        <w:t xml:space="preserve"> </w:t>
      </w:r>
      <w:r w:rsidR="0077624B">
        <w:rPr>
          <w:rFonts w:ascii="Verdana" w:eastAsia="Times New Roman" w:hAnsi="Verdana"/>
          <w:snapToGrid w:val="0"/>
          <w:color w:val="000000"/>
          <w:sz w:val="24"/>
          <w:szCs w:val="20"/>
        </w:rPr>
        <w:tab/>
      </w:r>
      <w:r w:rsidR="00C36DE1" w:rsidRPr="0011207E">
        <w:rPr>
          <w:rFonts w:ascii="Verdana" w:eastAsia="Times New Roman" w:hAnsi="Verdana"/>
          <w:snapToGrid w:val="0"/>
          <w:color w:val="000000"/>
          <w:sz w:val="24"/>
          <w:szCs w:val="20"/>
        </w:rPr>
        <w:t xml:space="preserve">Additions to the Agenda </w:t>
      </w:r>
    </w:p>
    <w:p w14:paraId="63176CC0" w14:textId="77777777" w:rsidR="00C36DE1" w:rsidRPr="0011207E" w:rsidRDefault="00C36DE1" w:rsidP="00C36DE1">
      <w:pPr>
        <w:rPr>
          <w:rFonts w:ascii="Verdana" w:eastAsia="Times New Roman" w:hAnsi="Verdana"/>
          <w:snapToGrid w:val="0"/>
          <w:color w:val="000000"/>
          <w:sz w:val="24"/>
          <w:szCs w:val="20"/>
        </w:rPr>
      </w:pPr>
      <w:r>
        <w:rPr>
          <w:rFonts w:ascii="Verdana" w:eastAsia="Times New Roman" w:hAnsi="Verdana"/>
          <w:snapToGrid w:val="0"/>
          <w:color w:val="000000"/>
          <w:sz w:val="24"/>
          <w:szCs w:val="20"/>
        </w:rPr>
        <w:tab/>
      </w:r>
      <w:r w:rsidRPr="0011207E">
        <w:rPr>
          <w:rFonts w:ascii="Verdana" w:eastAsia="Times New Roman" w:hAnsi="Verdana"/>
          <w:snapToGrid w:val="0"/>
          <w:color w:val="000000"/>
          <w:sz w:val="24"/>
          <w:szCs w:val="20"/>
        </w:rPr>
        <w:tab/>
        <w:t>Approval of Today’s Agenda &amp; Past Minutes</w:t>
      </w:r>
    </w:p>
    <w:p w14:paraId="14B3FF08" w14:textId="77777777" w:rsidR="00C36DE1" w:rsidRPr="0011207E" w:rsidRDefault="00C36DE1" w:rsidP="00C36DE1">
      <w:pPr>
        <w:keepNext/>
        <w:outlineLvl w:val="3"/>
        <w:rPr>
          <w:rFonts w:ascii="Verdana" w:eastAsia="Times New Roman" w:hAnsi="Verdana"/>
          <w:snapToGrid w:val="0"/>
          <w:color w:val="000000"/>
          <w:sz w:val="24"/>
          <w:szCs w:val="20"/>
        </w:rPr>
      </w:pPr>
    </w:p>
    <w:p w14:paraId="68ED17B7" w14:textId="26FB77C2" w:rsidR="00C36DE1" w:rsidRPr="009042C7" w:rsidRDefault="00151FBE" w:rsidP="00C36DE1">
      <w:pPr>
        <w:rPr>
          <w:rFonts w:ascii="Verdana" w:eastAsia="Times New Roman" w:hAnsi="Verdana"/>
          <w:b/>
          <w:bCs/>
          <w:sz w:val="24"/>
          <w:szCs w:val="24"/>
        </w:rPr>
      </w:pPr>
      <w:r>
        <w:rPr>
          <w:rFonts w:ascii="Verdana" w:eastAsia="Times New Roman" w:hAnsi="Verdana"/>
          <w:snapToGrid w:val="0"/>
          <w:color w:val="000000"/>
          <w:sz w:val="24"/>
          <w:szCs w:val="20"/>
        </w:rPr>
        <w:t>10</w:t>
      </w:r>
      <w:r w:rsidR="00792062">
        <w:rPr>
          <w:rFonts w:ascii="Verdana" w:eastAsia="Times New Roman" w:hAnsi="Verdana"/>
          <w:snapToGrid w:val="0"/>
          <w:color w:val="000000"/>
          <w:sz w:val="24"/>
          <w:szCs w:val="20"/>
        </w:rPr>
        <w:t xml:space="preserve">:10 </w:t>
      </w:r>
      <w:r>
        <w:rPr>
          <w:rFonts w:ascii="Verdana" w:eastAsia="Times New Roman" w:hAnsi="Verdana"/>
          <w:snapToGrid w:val="0"/>
          <w:color w:val="000000"/>
          <w:sz w:val="24"/>
          <w:szCs w:val="20"/>
        </w:rPr>
        <w:t>A</w:t>
      </w:r>
      <w:r w:rsidR="00792062">
        <w:rPr>
          <w:rFonts w:ascii="Verdana" w:eastAsia="Times New Roman" w:hAnsi="Verdana"/>
          <w:snapToGrid w:val="0"/>
          <w:color w:val="000000"/>
          <w:sz w:val="24"/>
          <w:szCs w:val="20"/>
        </w:rPr>
        <w:t>M</w:t>
      </w:r>
      <w:r w:rsidR="00C36DE1" w:rsidRPr="009042C7">
        <w:rPr>
          <w:rFonts w:ascii="Verdana" w:eastAsia="Times New Roman" w:hAnsi="Verdana"/>
          <w:snapToGrid w:val="0"/>
          <w:color w:val="000000"/>
          <w:sz w:val="24"/>
          <w:szCs w:val="20"/>
        </w:rPr>
        <w:t xml:space="preserve"> </w:t>
      </w:r>
      <w:r w:rsidR="00C36DE1" w:rsidRPr="009042C7">
        <w:rPr>
          <w:rFonts w:ascii="Verdana" w:eastAsia="Times New Roman" w:hAnsi="Verdana"/>
          <w:snapToGrid w:val="0"/>
          <w:color w:val="000000"/>
          <w:sz w:val="24"/>
          <w:szCs w:val="20"/>
        </w:rPr>
        <w:tab/>
        <w:t>Agenda items:</w:t>
      </w:r>
    </w:p>
    <w:p w14:paraId="5826B1D3" w14:textId="4B3A7E63" w:rsidR="009F0427" w:rsidRDefault="009F0427" w:rsidP="009F0427">
      <w:pPr>
        <w:pStyle w:val="ListParagraph"/>
        <w:ind w:left="1800"/>
        <w:rPr>
          <w:rFonts w:ascii="Verdana" w:hAnsi="Verdana"/>
          <w:b/>
          <w:bCs/>
          <w:sz w:val="24"/>
          <w:szCs w:val="24"/>
        </w:rPr>
      </w:pPr>
      <w:bookmarkStart w:id="0" w:name="_Hlk179883179"/>
    </w:p>
    <w:p w14:paraId="458D648A" w14:textId="3ED81F63" w:rsidR="00792062" w:rsidRDefault="00792062" w:rsidP="00F043F8">
      <w:pPr>
        <w:pStyle w:val="ListParagraph"/>
        <w:numPr>
          <w:ilvl w:val="0"/>
          <w:numId w:val="17"/>
        </w:numPr>
        <w:spacing w:after="240"/>
        <w:contextualSpacing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Preparation for October 2025 Meetings with Legislators and </w:t>
      </w:r>
      <w:r w:rsidR="00F043F8">
        <w:rPr>
          <w:rFonts w:ascii="Verdana" w:hAnsi="Verdana"/>
          <w:b/>
          <w:bCs/>
          <w:sz w:val="24"/>
          <w:szCs w:val="24"/>
        </w:rPr>
        <w:t xml:space="preserve">/ </w:t>
      </w:r>
      <w:r>
        <w:rPr>
          <w:rFonts w:ascii="Verdana" w:hAnsi="Verdana"/>
          <w:b/>
          <w:bCs/>
          <w:sz w:val="24"/>
          <w:szCs w:val="24"/>
        </w:rPr>
        <w:t>or their Staff</w:t>
      </w:r>
    </w:p>
    <w:p w14:paraId="3B256547" w14:textId="53732737" w:rsidR="00616EFC" w:rsidRDefault="00616EFC" w:rsidP="00F043F8">
      <w:pPr>
        <w:pStyle w:val="ListParagraph"/>
        <w:numPr>
          <w:ilvl w:val="1"/>
          <w:numId w:val="25"/>
        </w:numPr>
        <w:spacing w:after="240"/>
        <w:contextualSpacing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Review meeting background / reminder document </w:t>
      </w:r>
    </w:p>
    <w:p w14:paraId="1F4D1F3B" w14:textId="6B15B749" w:rsidR="00F043F8" w:rsidRDefault="00616EFC" w:rsidP="00F043F8">
      <w:pPr>
        <w:pStyle w:val="ListParagraph"/>
        <w:numPr>
          <w:ilvl w:val="1"/>
          <w:numId w:val="25"/>
        </w:numPr>
        <w:spacing w:after="240"/>
        <w:contextualSpacing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Review schedule of meetings </w:t>
      </w:r>
    </w:p>
    <w:p w14:paraId="08E8A209" w14:textId="6E44F535" w:rsidR="00F043F8" w:rsidRDefault="00616EFC" w:rsidP="00F043F8">
      <w:pPr>
        <w:pStyle w:val="ListParagraph"/>
        <w:numPr>
          <w:ilvl w:val="1"/>
          <w:numId w:val="25"/>
        </w:numPr>
        <w:spacing w:after="240"/>
        <w:contextualSpacing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Review t</w:t>
      </w:r>
      <w:r w:rsidR="00F043F8">
        <w:rPr>
          <w:rFonts w:ascii="Verdana" w:hAnsi="Verdana"/>
          <w:b/>
          <w:bCs/>
          <w:sz w:val="24"/>
          <w:szCs w:val="24"/>
        </w:rPr>
        <w:t xml:space="preserve">alking </w:t>
      </w:r>
      <w:r>
        <w:rPr>
          <w:rFonts w:ascii="Verdana" w:hAnsi="Verdana"/>
          <w:b/>
          <w:bCs/>
          <w:sz w:val="24"/>
          <w:szCs w:val="24"/>
        </w:rPr>
        <w:t>p</w:t>
      </w:r>
      <w:r w:rsidR="00F043F8">
        <w:rPr>
          <w:rFonts w:ascii="Verdana" w:hAnsi="Verdana"/>
          <w:b/>
          <w:bCs/>
          <w:sz w:val="24"/>
          <w:szCs w:val="24"/>
        </w:rPr>
        <w:t>oints</w:t>
      </w:r>
      <w:r>
        <w:rPr>
          <w:rFonts w:ascii="Verdana" w:hAnsi="Verdana"/>
          <w:b/>
          <w:bCs/>
          <w:sz w:val="24"/>
          <w:szCs w:val="24"/>
        </w:rPr>
        <w:t xml:space="preserve"> for each meeting</w:t>
      </w:r>
    </w:p>
    <w:p w14:paraId="1FDE2DB8" w14:textId="537FDB87" w:rsidR="00F043F8" w:rsidRDefault="00F043F8" w:rsidP="00F043F8">
      <w:pPr>
        <w:pStyle w:val="ListParagraph"/>
        <w:numPr>
          <w:ilvl w:val="1"/>
          <w:numId w:val="25"/>
        </w:numPr>
        <w:spacing w:after="240"/>
        <w:contextualSpacing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Pre-meeting </w:t>
      </w:r>
      <w:r w:rsidR="00616EFC">
        <w:rPr>
          <w:rFonts w:ascii="Verdana" w:hAnsi="Verdana"/>
          <w:b/>
          <w:bCs/>
          <w:sz w:val="24"/>
          <w:szCs w:val="24"/>
        </w:rPr>
        <w:t>m</w:t>
      </w:r>
      <w:r>
        <w:rPr>
          <w:rFonts w:ascii="Verdana" w:hAnsi="Verdana"/>
          <w:b/>
          <w:bCs/>
          <w:sz w:val="24"/>
          <w:szCs w:val="24"/>
        </w:rPr>
        <w:t>aterials</w:t>
      </w:r>
    </w:p>
    <w:p w14:paraId="5C27794C" w14:textId="77777777" w:rsidR="00F043F8" w:rsidRPr="00F043F8" w:rsidRDefault="00F043F8" w:rsidP="00F043F8">
      <w:pPr>
        <w:pStyle w:val="ListParagraph"/>
        <w:spacing w:after="240"/>
        <w:ind w:left="2520"/>
        <w:contextualSpacing/>
        <w:rPr>
          <w:rFonts w:ascii="Verdana" w:hAnsi="Verdana"/>
          <w:b/>
          <w:bCs/>
          <w:sz w:val="24"/>
          <w:szCs w:val="24"/>
        </w:rPr>
      </w:pPr>
    </w:p>
    <w:p w14:paraId="467705D6" w14:textId="11C9E1D0" w:rsidR="00C96704" w:rsidRPr="00F043F8" w:rsidRDefault="006D08CE" w:rsidP="00F043F8">
      <w:pPr>
        <w:pStyle w:val="ListParagraph"/>
        <w:numPr>
          <w:ilvl w:val="0"/>
          <w:numId w:val="25"/>
        </w:numPr>
        <w:spacing w:before="240" w:after="240"/>
        <w:rPr>
          <w:rFonts w:ascii="Verdana" w:hAnsi="Verdana"/>
          <w:b/>
          <w:bCs/>
          <w:sz w:val="24"/>
          <w:szCs w:val="24"/>
        </w:rPr>
      </w:pPr>
      <w:r w:rsidRPr="00F043F8">
        <w:rPr>
          <w:rFonts w:ascii="Verdana" w:hAnsi="Verdana"/>
          <w:b/>
          <w:bCs/>
          <w:sz w:val="24"/>
          <w:szCs w:val="24"/>
        </w:rPr>
        <w:t>Review State and Federal Legislative Watchlists</w:t>
      </w:r>
    </w:p>
    <w:bookmarkEnd w:id="0"/>
    <w:p w14:paraId="0346715A" w14:textId="02D9FEF4" w:rsidR="00E723CD" w:rsidRPr="00F043F8" w:rsidRDefault="00C36DE1" w:rsidP="00F043F8">
      <w:pPr>
        <w:pStyle w:val="ListParagraph"/>
        <w:numPr>
          <w:ilvl w:val="0"/>
          <w:numId w:val="25"/>
        </w:numPr>
        <w:spacing w:after="240"/>
        <w:rPr>
          <w:rFonts w:ascii="Verdana" w:hAnsi="Verdana"/>
          <w:sz w:val="24"/>
          <w:szCs w:val="24"/>
        </w:rPr>
      </w:pPr>
      <w:proofErr w:type="gramStart"/>
      <w:r w:rsidRPr="00F043F8">
        <w:rPr>
          <w:rFonts w:ascii="Verdana" w:hAnsi="Verdana"/>
          <w:b/>
          <w:bCs/>
          <w:sz w:val="24"/>
          <w:szCs w:val="24"/>
        </w:rPr>
        <w:t>Schedule</w:t>
      </w:r>
      <w:proofErr w:type="gramEnd"/>
      <w:r w:rsidRPr="00F043F8">
        <w:rPr>
          <w:rFonts w:ascii="Verdana" w:hAnsi="Verdana"/>
          <w:b/>
          <w:bCs/>
          <w:sz w:val="24"/>
          <w:szCs w:val="24"/>
        </w:rPr>
        <w:t xml:space="preserve"> next meeting</w:t>
      </w:r>
    </w:p>
    <w:p w14:paraId="2698330D" w14:textId="07D32DD2" w:rsidR="00C36DE1" w:rsidRPr="00C52D99" w:rsidRDefault="00151FBE" w:rsidP="00C52D99">
      <w:pPr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</w:t>
      </w:r>
      <w:r w:rsidR="00792062">
        <w:rPr>
          <w:rFonts w:ascii="Verdana" w:hAnsi="Verdana"/>
          <w:sz w:val="24"/>
          <w:szCs w:val="24"/>
        </w:rPr>
        <w:t xml:space="preserve">:55 </w:t>
      </w:r>
      <w:r>
        <w:rPr>
          <w:rFonts w:ascii="Verdana" w:hAnsi="Verdana"/>
          <w:sz w:val="24"/>
          <w:szCs w:val="24"/>
        </w:rPr>
        <w:t>A</w:t>
      </w:r>
      <w:r w:rsidR="00792062">
        <w:rPr>
          <w:rFonts w:ascii="Verdana" w:hAnsi="Verdana"/>
          <w:sz w:val="24"/>
          <w:szCs w:val="24"/>
        </w:rPr>
        <w:t>M</w:t>
      </w:r>
      <w:r w:rsidR="00C52D99" w:rsidRPr="00C52D99">
        <w:rPr>
          <w:rFonts w:ascii="Verdana" w:hAnsi="Verdana"/>
          <w:sz w:val="24"/>
          <w:szCs w:val="24"/>
        </w:rPr>
        <w:tab/>
      </w:r>
      <w:r w:rsidR="00C36DE1" w:rsidRPr="00C52D99">
        <w:rPr>
          <w:rFonts w:ascii="Verdana" w:hAnsi="Verdana"/>
          <w:sz w:val="24"/>
          <w:szCs w:val="24"/>
        </w:rPr>
        <w:t>Public Comment (3 minutes per attendee)</w:t>
      </w:r>
    </w:p>
    <w:p w14:paraId="5C89F682" w14:textId="68B23710" w:rsidR="00EE0378" w:rsidRDefault="00151FBE" w:rsidP="00BE3B4E">
      <w:pPr>
        <w:ind w:left="1440" w:hanging="1440"/>
        <w:rPr>
          <w:rFonts w:ascii="Verdana" w:eastAsia="Times New Roman" w:hAnsi="Verdana"/>
          <w:sz w:val="24"/>
          <w:szCs w:val="20"/>
        </w:rPr>
      </w:pPr>
      <w:r>
        <w:rPr>
          <w:rFonts w:ascii="Verdana" w:eastAsia="Times New Roman" w:hAnsi="Verdana"/>
          <w:sz w:val="24"/>
          <w:szCs w:val="20"/>
        </w:rPr>
        <w:t>11</w:t>
      </w:r>
      <w:r w:rsidR="00792062">
        <w:rPr>
          <w:rFonts w:ascii="Verdana" w:eastAsia="Times New Roman" w:hAnsi="Verdana"/>
          <w:sz w:val="24"/>
          <w:szCs w:val="20"/>
        </w:rPr>
        <w:t xml:space="preserve">:00 </w:t>
      </w:r>
      <w:r>
        <w:rPr>
          <w:rFonts w:ascii="Verdana" w:eastAsia="Times New Roman" w:hAnsi="Verdana"/>
          <w:sz w:val="24"/>
          <w:szCs w:val="20"/>
        </w:rPr>
        <w:t>A</w:t>
      </w:r>
      <w:r w:rsidR="00792062">
        <w:rPr>
          <w:rFonts w:ascii="Verdana" w:eastAsia="Times New Roman" w:hAnsi="Verdana"/>
          <w:sz w:val="24"/>
          <w:szCs w:val="20"/>
        </w:rPr>
        <w:t>M</w:t>
      </w:r>
      <w:r w:rsidR="00C36DE1">
        <w:rPr>
          <w:rFonts w:ascii="Verdana" w:eastAsia="Times New Roman" w:hAnsi="Verdana"/>
          <w:sz w:val="24"/>
          <w:szCs w:val="20"/>
        </w:rPr>
        <w:t xml:space="preserve"> </w:t>
      </w:r>
      <w:r w:rsidR="00045C8F">
        <w:rPr>
          <w:rFonts w:ascii="Verdana" w:eastAsia="Times New Roman" w:hAnsi="Verdana"/>
          <w:sz w:val="24"/>
          <w:szCs w:val="20"/>
        </w:rPr>
        <w:tab/>
      </w:r>
      <w:r w:rsidR="00C36DE1" w:rsidRPr="009042C7">
        <w:rPr>
          <w:rFonts w:ascii="Verdana" w:eastAsia="Times New Roman" w:hAnsi="Verdana"/>
          <w:sz w:val="24"/>
          <w:szCs w:val="20"/>
        </w:rPr>
        <w:t>Adjourn</w:t>
      </w:r>
    </w:p>
    <w:p w14:paraId="5DF4D405" w14:textId="77777777" w:rsidR="00DF230C" w:rsidRDefault="00DF230C" w:rsidP="00BE3B4E">
      <w:pPr>
        <w:ind w:left="1440" w:hanging="1440"/>
        <w:rPr>
          <w:rFonts w:ascii="Verdana" w:eastAsia="Times New Roman" w:hAnsi="Verdana"/>
          <w:sz w:val="24"/>
          <w:szCs w:val="20"/>
        </w:rPr>
      </w:pPr>
    </w:p>
    <w:p w14:paraId="14F93C0C" w14:textId="77777777" w:rsidR="00DF230C" w:rsidRPr="003D4ADC" w:rsidRDefault="00DF230C" w:rsidP="00DF230C">
      <w:pPr>
        <w:pStyle w:val="BodyText"/>
        <w:tabs>
          <w:tab w:val="left" w:pos="6700"/>
        </w:tabs>
        <w:spacing w:before="40"/>
        <w:jc w:val="left"/>
        <w:rPr>
          <w:rFonts w:ascii="Verdana" w:hAnsi="Verdana"/>
          <w:sz w:val="24"/>
          <w:szCs w:val="28"/>
        </w:rPr>
      </w:pPr>
      <w:r w:rsidRPr="000416B0">
        <w:rPr>
          <w:rFonts w:ascii="Verdana" w:hAnsi="Verdana"/>
          <w:sz w:val="24"/>
          <w:szCs w:val="24"/>
        </w:rPr>
        <w:t xml:space="preserve">All members of the public are welcome to </w:t>
      </w:r>
      <w:proofErr w:type="gramStart"/>
      <w:r w:rsidRPr="000416B0">
        <w:rPr>
          <w:rFonts w:ascii="Verdana" w:hAnsi="Verdana"/>
          <w:sz w:val="24"/>
          <w:szCs w:val="24"/>
        </w:rPr>
        <w:t>join</w:t>
      </w:r>
      <w:proofErr w:type="gramEnd"/>
      <w:r w:rsidRPr="000416B0">
        <w:rPr>
          <w:rFonts w:ascii="Verdana" w:hAnsi="Verdana"/>
          <w:sz w:val="24"/>
          <w:szCs w:val="24"/>
        </w:rPr>
        <w:t xml:space="preserve"> meetings by computer or phone. The Zoom meetings are also available for the public to attend at the following physical site location: UCP/PaRC business office at 55 Utley Dr. Camp Hill, PA 17011. Please contact PaRC staff at parc@parehabilitationcouncil.org or at 717-975-2004 at least three days prior to the meeting to confirm attendance. </w:t>
      </w:r>
      <w:proofErr w:type="gramStart"/>
      <w:r w:rsidRPr="000416B0">
        <w:rPr>
          <w:rFonts w:ascii="Verdana" w:hAnsi="Verdana"/>
          <w:sz w:val="24"/>
          <w:szCs w:val="24"/>
        </w:rPr>
        <w:t>Accommodations are</w:t>
      </w:r>
      <w:proofErr w:type="gramEnd"/>
      <w:r w:rsidRPr="000416B0">
        <w:rPr>
          <w:rFonts w:ascii="Verdana" w:hAnsi="Verdana"/>
          <w:sz w:val="24"/>
          <w:szCs w:val="24"/>
        </w:rPr>
        <w:t xml:space="preserve"> available </w:t>
      </w:r>
      <w:proofErr w:type="gramStart"/>
      <w:r w:rsidRPr="000416B0">
        <w:rPr>
          <w:rFonts w:ascii="Verdana" w:hAnsi="Verdana"/>
          <w:sz w:val="24"/>
          <w:szCs w:val="24"/>
        </w:rPr>
        <w:t>upon</w:t>
      </w:r>
      <w:proofErr w:type="gramEnd"/>
      <w:r w:rsidRPr="000416B0">
        <w:rPr>
          <w:rFonts w:ascii="Verdana" w:hAnsi="Verdana"/>
          <w:sz w:val="24"/>
          <w:szCs w:val="24"/>
        </w:rPr>
        <w:t xml:space="preserve"> a timely request to individuals with disabilities. Anyone who would like to make Public Comment prior to the meeting may submit comments to parc@parehabilitationcouncil.org or at (717) 975-2004.</w:t>
      </w:r>
    </w:p>
    <w:p w14:paraId="251AECC0" w14:textId="77777777" w:rsidR="00DF230C" w:rsidRPr="003D4ADC" w:rsidRDefault="00DF230C" w:rsidP="00BE3B4E">
      <w:pPr>
        <w:ind w:left="1440" w:hanging="1440"/>
        <w:rPr>
          <w:rFonts w:ascii="Verdana" w:hAnsi="Verdana"/>
          <w:sz w:val="24"/>
          <w:szCs w:val="28"/>
        </w:rPr>
      </w:pPr>
    </w:p>
    <w:sectPr w:rsidR="00DF230C" w:rsidRPr="003D4ADC" w:rsidSect="00E32F6B">
      <w:footerReference w:type="default" r:id="rId7"/>
      <w:headerReference w:type="first" r:id="rId8"/>
      <w:footerReference w:type="firs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43BE" w14:textId="77777777" w:rsidR="00F64438" w:rsidRDefault="00F64438" w:rsidP="00EC300E">
      <w:r>
        <w:separator/>
      </w:r>
    </w:p>
  </w:endnote>
  <w:endnote w:type="continuationSeparator" w:id="0">
    <w:p w14:paraId="38269114" w14:textId="77777777" w:rsidR="00F64438" w:rsidRDefault="00F64438" w:rsidP="00EC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BDD9" w14:textId="2EF912F9" w:rsidR="00EC300E" w:rsidRDefault="00431709">
    <w:pPr>
      <w:pStyle w:val="Foot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63360" behindDoc="0" locked="0" layoutInCell="1" allowOverlap="0" wp14:anchorId="24599B7F" wp14:editId="1CAF241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94100</wp14:pctPosVOffset>
                  </wp:positionV>
                </mc:Choice>
                <mc:Fallback>
                  <wp:positionV relativeFrom="page">
                    <wp:posOffset>9464675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6" name="Text Box 6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shd w:val="clear" w:color="auto" w:fill="5B9BD5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431709" w14:paraId="6BAD5636" w14:textId="77777777" w:rsidTr="00E016C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5B9BD5"/>
                                <w:vAlign w:val="center"/>
                              </w:tcPr>
                              <w:p w14:paraId="4921B474" w14:textId="77777777" w:rsidR="00431709" w:rsidRPr="00E016C7" w:rsidRDefault="00431709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5B9BD5"/>
                                <w:vAlign w:val="center"/>
                              </w:tcPr>
                              <w:p w14:paraId="2D149D0F" w14:textId="0684EFDE" w:rsidR="00431709" w:rsidRPr="00E016C7" w:rsidRDefault="00CC7F1E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left="144" w:right="144"/>
                                  <w:rPr>
                                    <w:color w:val="FFFFFF"/>
                                  </w:rPr>
                                </w:pPr>
                                <w:r w:rsidRPr="00E016C7">
                                  <w:rPr>
                                    <w:rFonts w:ascii="Tahoma" w:hAnsi="Tahoma" w:cs="Tahoma"/>
                                    <w:i/>
                                    <w:iCs/>
                                    <w:color w:val="FFFFFF"/>
                                    <w:sz w:val="20"/>
                                    <w:szCs w:val="20"/>
                                  </w:rPr>
                                  <w:t>Pennsylvania Rehabilitation Council (PaRC)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5B9BD5"/>
                                <w:vAlign w:val="center"/>
                              </w:tcPr>
                              <w:p w14:paraId="0ADA16E7" w14:textId="77777777" w:rsidR="00431709" w:rsidRPr="00E016C7" w:rsidRDefault="00431709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/>
                                  </w:rPr>
                                </w:pPr>
                                <w:r w:rsidRPr="00E016C7">
                                  <w:rPr>
                                    <w:color w:val="FFFFFF"/>
                                  </w:rPr>
                                  <w:fldChar w:fldCharType="begin"/>
                                </w:r>
                                <w:r w:rsidRPr="00E016C7">
                                  <w:rPr>
                                    <w:color w:val="FFFFFF"/>
                                  </w:rPr>
                                  <w:instrText xml:space="preserve"> PAGE   \* MERGEFORMAT </w:instrText>
                                </w:r>
                                <w:r w:rsidRPr="00E016C7">
                                  <w:rPr>
                                    <w:color w:val="FFFFFF"/>
                                  </w:rPr>
                                  <w:fldChar w:fldCharType="separate"/>
                                </w:r>
                                <w:r w:rsidRPr="00E016C7">
                                  <w:rPr>
                                    <w:noProof/>
                                    <w:color w:val="FFFFFF"/>
                                  </w:rPr>
                                  <w:t>2</w:t>
                                </w:r>
                                <w:r w:rsidRPr="00E016C7">
                                  <w:rPr>
                                    <w:noProof/>
                                    <w:color w:val="FFFFFF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3D13B97" w14:textId="77777777" w:rsidR="00431709" w:rsidRDefault="00431709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9B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lor-block footer displaying page number" style="position:absolute;margin-left:0;margin-top:0;width:468pt;height:30.95pt;z-index:251663360;visibility:visible;mso-wrap-style:square;mso-width-percent:1000;mso-height-percent:0;mso-top-percent:941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94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gQXwIAAC0FAAAOAAAAZHJzL2Uyb0RvYy54bWysVN9P2zAQfp+0/8Hy+0hLBxoVKepATJMQ&#10;oMHEs+vYNJrj887XJt1fv7OTtIjthWkvzsX33a/v7nx+0TVObA3GGnwpp0cTKYzXUNX+uZTfH68/&#10;fJIikvKVcuBNKXcmyovF+3fnbZibY1iDqwwKduLjvA2lXBOFeVFEvTaNikcQjGelBWwU8S8+FxWq&#10;lr03rjieTE6LFrAKCNrEyLdXvVIusn9rjaY7a6Mh4UrJuVE+MZ+rdBaLczV/RhXWtR7SUP+QRaNq&#10;z0H3rq4UKbHB+g9XTa0RIlg60tAUYG2tTa6Bq5lOXlXzsFbB5FqYnBj2NMX/51bfbh/CPQrqPkPH&#10;DUyEtCHOI1+mejqLTfpypoL1TOFuT5vpSGi+PDn7ODudsEqzbnY2m54dJzfFwTpgpC8GGpGEUiK3&#10;JbOltjeReugIScE8XNfO5dY4L9pSns5OJtlgr2HnziesyU0e3BwyzxLtnEkY578ZK+oqF5Au8niZ&#10;S4diq3gwlNbGU649+2V0QllO4i2GA/6Q1VuM+zrGyOBpb9zUHjBX/yrt6seYsu3xzPmLupNI3aob&#10;OrqCaseNRuh3IAZ9XXM3blSke4U89NxAXmS648M6YNZhkKRYA/76233C8yyyVoqWl6iU8edGoZHC&#10;ffU8pWnjRgFHYTUKftNcAtM/5Sci6CyyAZIbRYvQPPF+L1MUVimvOVYpaRQvqV9lfh+0WS4ziPcq&#10;KLrxD0En16kbabYeuyeFYRhA4tG9hXG91PzVHPbYZOlhuSGwdR7SRGjP4kA072Qe8+H9SEv/8j+j&#10;Dq/c4jcAAAD//wMAUEsDBBQABgAIAAAAIQCTlg+C3AAAAAQBAAAPAAAAZHJzL2Rvd25yZXYueG1s&#10;TI9BS8NAEIXvQv/DMoI3u6lCbGI2pQYK4qFiWyi5bbNjEszOhuw2jf/eqRe9PHi84b1vstVkOzHi&#10;4FtHChbzCARS5UxLtYLDfnO/BOGDJqM7R6jgGz2s8tlNplPjLvSB4y7UgkvIp1pBE0KfSumrBq32&#10;c9cjcfbpBqsD26GWZtAXLredfIiiWFrdEi80useiweprd7YKisJvS9m/bcqn5ftLsn8tRzqWSt3d&#10;TutnEAGn8HcMV3xGh5yZTu5MxotOAT8SfpWz5DFme1IQLxKQeSb/w+c/AAAA//8DAFBLAQItABQA&#10;BgAIAAAAIQC2gziS/gAAAOEBAAATAAAAAAAAAAAAAAAAAAAAAABbQ29udGVudF9UeXBlc10ueG1s&#10;UEsBAi0AFAAGAAgAAAAhADj9If/WAAAAlAEAAAsAAAAAAAAAAAAAAAAALwEAAF9yZWxzLy5yZWxz&#10;UEsBAi0AFAAGAAgAAAAhAFrxWBBfAgAALQUAAA4AAAAAAAAAAAAAAAAALgIAAGRycy9lMm9Eb2Mu&#10;eG1sUEsBAi0AFAAGAAgAAAAhAJOWD4LcAAAABAEAAA8AAAAAAAAAAAAAAAAAuQQAAGRycy9kb3du&#10;cmV2LnhtbFBLBQYAAAAABAAEAPMAAADC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shd w:val="clear" w:color="auto" w:fill="5B9BD5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431709" w14:paraId="6BAD5636" w14:textId="77777777" w:rsidTr="00E016C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5B9BD5"/>
                          <w:vAlign w:val="center"/>
                        </w:tcPr>
                        <w:p w14:paraId="4921B474" w14:textId="77777777" w:rsidR="00431709" w:rsidRPr="00E016C7" w:rsidRDefault="00431709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5B9BD5"/>
                          <w:vAlign w:val="center"/>
                        </w:tcPr>
                        <w:p w14:paraId="2D149D0F" w14:textId="0684EFDE" w:rsidR="00431709" w:rsidRPr="00E016C7" w:rsidRDefault="00CC7F1E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left="144" w:right="144"/>
                            <w:rPr>
                              <w:color w:val="FFFFFF"/>
                            </w:rPr>
                          </w:pPr>
                          <w:r w:rsidRPr="00E016C7">
                            <w:rPr>
                              <w:rFonts w:ascii="Tahoma" w:hAnsi="Tahoma" w:cs="Tahoma"/>
                              <w:i/>
                              <w:iCs/>
                              <w:color w:val="FFFFFF"/>
                              <w:sz w:val="20"/>
                              <w:szCs w:val="20"/>
                            </w:rPr>
                            <w:t>Pennsylvania Rehabilitation Council (PaRC)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5B9BD5"/>
                          <w:vAlign w:val="center"/>
                        </w:tcPr>
                        <w:p w14:paraId="0ADA16E7" w14:textId="77777777" w:rsidR="00431709" w:rsidRPr="00E016C7" w:rsidRDefault="00431709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/>
                            </w:rPr>
                          </w:pPr>
                          <w:r w:rsidRPr="00E016C7">
                            <w:rPr>
                              <w:color w:val="FFFFFF"/>
                            </w:rPr>
                            <w:fldChar w:fldCharType="begin"/>
                          </w:r>
                          <w:r w:rsidRPr="00E016C7">
                            <w:rPr>
                              <w:color w:val="FFFFFF"/>
                            </w:rPr>
                            <w:instrText xml:space="preserve"> PAGE   \* MERGEFORMAT </w:instrText>
                          </w:r>
                          <w:r w:rsidRPr="00E016C7">
                            <w:rPr>
                              <w:color w:val="FFFFFF"/>
                            </w:rPr>
                            <w:fldChar w:fldCharType="separate"/>
                          </w:r>
                          <w:r w:rsidRPr="00E016C7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E016C7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3D13B97" w14:textId="77777777" w:rsidR="00431709" w:rsidRDefault="00431709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48C2" w14:textId="1CE79FAE" w:rsidR="00431709" w:rsidRDefault="00431709">
    <w:pPr>
      <w:pStyle w:val="Foot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61312" behindDoc="0" locked="0" layoutInCell="1" allowOverlap="0" wp14:anchorId="7CE58C28" wp14:editId="4323A29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94100</wp14:pctPosVOffset>
                  </wp:positionV>
                </mc:Choice>
                <mc:Fallback>
                  <wp:positionV relativeFrom="page">
                    <wp:posOffset>9464675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shd w:val="clear" w:color="auto" w:fill="5B9BD5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431709" w14:paraId="5A46C1B9" w14:textId="77777777" w:rsidTr="00E016C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5B9BD5"/>
                                <w:vAlign w:val="center"/>
                              </w:tcPr>
                              <w:p w14:paraId="1A1F8B41" w14:textId="77777777" w:rsidR="00431709" w:rsidRPr="00E016C7" w:rsidRDefault="00431709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5B9BD5"/>
                                <w:vAlign w:val="center"/>
                              </w:tcPr>
                              <w:p w14:paraId="472E036C" w14:textId="638C8CA2" w:rsidR="00431709" w:rsidRPr="00E016C7" w:rsidRDefault="00CC7F1E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left="144" w:right="144"/>
                                  <w:rPr>
                                    <w:color w:val="FFFFFF"/>
                                  </w:rPr>
                                </w:pPr>
                                <w:r w:rsidRPr="00E016C7">
                                  <w:rPr>
                                    <w:rFonts w:ascii="Tahoma" w:hAnsi="Tahoma" w:cs="Tahoma"/>
                                    <w:i/>
                                    <w:iCs/>
                                    <w:color w:val="FFFFFF"/>
                                    <w:sz w:val="20"/>
                                    <w:szCs w:val="20"/>
                                  </w:rPr>
                                  <w:t>Pennsylvania Rehabilitation Council (PaRC)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5B9BD5"/>
                                <w:vAlign w:val="center"/>
                              </w:tcPr>
                              <w:p w14:paraId="4B4612A9" w14:textId="77777777" w:rsidR="00431709" w:rsidRPr="00E016C7" w:rsidRDefault="00431709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/>
                                  </w:rPr>
                                </w:pPr>
                                <w:r w:rsidRPr="00E016C7">
                                  <w:rPr>
                                    <w:color w:val="FFFFFF"/>
                                  </w:rPr>
                                  <w:fldChar w:fldCharType="begin"/>
                                </w:r>
                                <w:r w:rsidRPr="00E016C7">
                                  <w:rPr>
                                    <w:color w:val="FFFFFF"/>
                                  </w:rPr>
                                  <w:instrText xml:space="preserve"> PAGE   \* MERGEFORMAT </w:instrText>
                                </w:r>
                                <w:r w:rsidRPr="00E016C7">
                                  <w:rPr>
                                    <w:color w:val="FFFFFF"/>
                                  </w:rPr>
                                  <w:fldChar w:fldCharType="separate"/>
                                </w:r>
                                <w:r w:rsidRPr="00E016C7">
                                  <w:rPr>
                                    <w:noProof/>
                                    <w:color w:val="FFFFFF"/>
                                  </w:rPr>
                                  <w:t>2</w:t>
                                </w:r>
                                <w:r w:rsidRPr="00E016C7">
                                  <w:rPr>
                                    <w:noProof/>
                                    <w:color w:val="FFFFFF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782B85C" w14:textId="77777777" w:rsidR="00431709" w:rsidRDefault="00431709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58C2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Color-block footer displaying page number" style="position:absolute;margin-left:0;margin-top:0;width:468pt;height:30.95pt;z-index:251661312;visibility:visible;mso-wrap-style:square;mso-width-percent:1000;mso-height-percent:0;mso-top-percent:941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94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rSQYAIAADQFAAAOAAAAZHJzL2Uyb0RvYy54bWysVN9P2zAQfp+0/8Hy+0hLBxoVKepATJMQ&#10;oMHEs+vYNJrj887XJt1fv7OTtIjthWkvzsX33Xe/fX7RNU5sDcYafCmnRxMpjNdQ1f65lN8frz98&#10;kiKS8pVy4E0pdybKi8X7d+dtmJtjWIOrDAom8XHehlKuicK8KKJem0bFIwjGs9ICNor4F5+LClXL&#10;7I0rjieT06IFrAKCNjHy7VWvlIvMb63RdGdtNCRcKTk2yifmc5XOYnGu5s+owrrWQxjqH6JoVO3Z&#10;6Z7qSpESG6z/oGpqjRDB0pGGpgBra21yDpzNdPIqm4e1CibnwsWJYV+m+P9o9e32IdyjoO4zdNzA&#10;VJA2xHnky5RPZ7FJX45UsJ5LuNuXzXQkNF+enH2cnU5YpVk3O5tNz44TTXGwDhjpi4FGJKGUyG3J&#10;1VLbm0g9dIQkZx6ua+dya5wXbSlPZyeTbLDXMLnzCWtykweaQ+RZop0zCeP8N2NFXeUE0kUeL3Pp&#10;UGwVD4bS2njKuWdeRieU5SDeYjjgD1G9xbjPY/QMnvbGTe0Bc/avwq5+jCHbHs81f5F3EqlbdZz4&#10;i8auoNpxvxH6VYhBX9fclBsV6V4hzz73kfeZ7viwDrj4MEhSrAF//e0+4XkkWStFy7tUyvhzo9BI&#10;4b56Hta0eKOAo7AaBb9pLoG7MOWXIugssgGSG0WL0Dzxmi+TF1Ypr9lXKWkUL6nfaH4mtFkuM4jX&#10;Kyi68Q9BJ+rUlDRij92TwjDMIfEE38K4ZWr+ahx7bLL0sNwQ2DrPaqprX8Wh3ryaedqHZyTt/sv/&#10;jDo8dovfAAAA//8DAFBLAwQUAAYACAAAACEAk5YPgtwAAAAEAQAADwAAAGRycy9kb3ducmV2Lnht&#10;bEyPQUvDQBCF70L/wzKCN7upQmxiNqUGCuKhYlsouW2zYxLMzobsNo3/3qkXvTx4vOG9b7LVZDsx&#10;4uBbRwoW8wgEUuVMS7WCw35zvwThgyajO0eo4Bs9rPLZTaZT4y70geMu1IJLyKdaQRNCn0rpqwat&#10;9nPXI3H26QarA9uhlmbQFy63nXyIolha3RIvNLrHosHqa3e2CorCb0vZv23Kp+X7S7J/LUc6lkrd&#10;3U7rZxABp/B3DFd8RoecmU7uTMaLTgE/En6Vs+QxZntSEC8SkHkm/8PnPwAAAP//AwBQSwECLQAU&#10;AAYACAAAACEAtoM4kv4AAADhAQAAEwAAAAAAAAAAAAAAAAAAAAAAW0NvbnRlbnRfVHlwZXNdLnht&#10;bFBLAQItABQABgAIAAAAIQA4/SH/1gAAAJQBAAALAAAAAAAAAAAAAAAAAC8BAABfcmVscy8ucmVs&#10;c1BLAQItABQABgAIAAAAIQCv+rSQYAIAADQFAAAOAAAAAAAAAAAAAAAAAC4CAABkcnMvZTJvRG9j&#10;LnhtbFBLAQItABQABgAIAAAAIQCTlg+C3AAAAAQBAAAPAAAAAAAAAAAAAAAAALoEAABkcnMvZG93&#10;bnJldi54bWxQSwUGAAAAAAQABADzAAAAwwUAAAAA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shd w:val="clear" w:color="auto" w:fill="5B9BD5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431709" w14:paraId="5A46C1B9" w14:textId="77777777" w:rsidTr="00E016C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5B9BD5"/>
                          <w:vAlign w:val="center"/>
                        </w:tcPr>
                        <w:p w14:paraId="1A1F8B41" w14:textId="77777777" w:rsidR="00431709" w:rsidRPr="00E016C7" w:rsidRDefault="00431709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5B9BD5"/>
                          <w:vAlign w:val="center"/>
                        </w:tcPr>
                        <w:p w14:paraId="472E036C" w14:textId="638C8CA2" w:rsidR="00431709" w:rsidRPr="00E016C7" w:rsidRDefault="00CC7F1E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left="144" w:right="144"/>
                            <w:rPr>
                              <w:color w:val="FFFFFF"/>
                            </w:rPr>
                          </w:pPr>
                          <w:r w:rsidRPr="00E016C7">
                            <w:rPr>
                              <w:rFonts w:ascii="Tahoma" w:hAnsi="Tahoma" w:cs="Tahoma"/>
                              <w:i/>
                              <w:iCs/>
                              <w:color w:val="FFFFFF"/>
                              <w:sz w:val="20"/>
                              <w:szCs w:val="20"/>
                            </w:rPr>
                            <w:t>Pennsylvania Rehabilitation Council (PaRC)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5B9BD5"/>
                          <w:vAlign w:val="center"/>
                        </w:tcPr>
                        <w:p w14:paraId="4B4612A9" w14:textId="77777777" w:rsidR="00431709" w:rsidRPr="00E016C7" w:rsidRDefault="00431709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/>
                            </w:rPr>
                          </w:pPr>
                          <w:r w:rsidRPr="00E016C7">
                            <w:rPr>
                              <w:color w:val="FFFFFF"/>
                            </w:rPr>
                            <w:fldChar w:fldCharType="begin"/>
                          </w:r>
                          <w:r w:rsidRPr="00E016C7">
                            <w:rPr>
                              <w:color w:val="FFFFFF"/>
                            </w:rPr>
                            <w:instrText xml:space="preserve"> PAGE   \* MERGEFORMAT </w:instrText>
                          </w:r>
                          <w:r w:rsidRPr="00E016C7">
                            <w:rPr>
                              <w:color w:val="FFFFFF"/>
                            </w:rPr>
                            <w:fldChar w:fldCharType="separate"/>
                          </w:r>
                          <w:r w:rsidRPr="00E016C7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E016C7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782B85C" w14:textId="77777777" w:rsidR="00431709" w:rsidRDefault="00431709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0840" w14:textId="77777777" w:rsidR="00F64438" w:rsidRDefault="00F64438" w:rsidP="00EC300E">
      <w:r>
        <w:separator/>
      </w:r>
    </w:p>
  </w:footnote>
  <w:footnote w:type="continuationSeparator" w:id="0">
    <w:p w14:paraId="005938B3" w14:textId="77777777" w:rsidR="00F64438" w:rsidRDefault="00F64438" w:rsidP="00EC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8516" w14:textId="041593CC" w:rsidR="00337459" w:rsidRDefault="00337459" w:rsidP="00337459">
    <w:pPr>
      <w:pStyle w:val="Title"/>
    </w:pPr>
    <w:r w:rsidRPr="00F94CE8">
      <w:rPr>
        <w:noProof/>
        <w:sz w:val="36"/>
        <w:szCs w:val="36"/>
      </w:rPr>
      <w:drawing>
        <wp:anchor distT="0" distB="0" distL="0" distR="0" simplePos="0" relativeHeight="251659264" behindDoc="0" locked="0" layoutInCell="1" allowOverlap="1" wp14:anchorId="15C40053" wp14:editId="1B4D3B02">
          <wp:simplePos x="0" y="0"/>
          <wp:positionH relativeFrom="page">
            <wp:posOffset>473469</wp:posOffset>
          </wp:positionH>
          <wp:positionV relativeFrom="paragraph">
            <wp:posOffset>-90698</wp:posOffset>
          </wp:positionV>
          <wp:extent cx="1355490" cy="1282309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490" cy="1282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94CE8">
      <w:rPr>
        <w:color w:val="1C4D86"/>
        <w:sz w:val="36"/>
        <w:szCs w:val="36"/>
      </w:rPr>
      <w:t>Pennsylvania</w:t>
    </w:r>
    <w:r w:rsidRPr="00F94CE8">
      <w:rPr>
        <w:color w:val="1C4D86"/>
        <w:spacing w:val="-10"/>
        <w:sz w:val="36"/>
        <w:szCs w:val="36"/>
      </w:rPr>
      <w:t xml:space="preserve"> </w:t>
    </w:r>
    <w:r w:rsidRPr="00F94CE8">
      <w:rPr>
        <w:color w:val="1C4D86"/>
        <w:sz w:val="36"/>
        <w:szCs w:val="36"/>
      </w:rPr>
      <w:t>Rehabilitation</w:t>
    </w:r>
    <w:r w:rsidRPr="00F94CE8">
      <w:rPr>
        <w:color w:val="1C4D86"/>
        <w:spacing w:val="-10"/>
        <w:sz w:val="36"/>
        <w:szCs w:val="36"/>
      </w:rPr>
      <w:t xml:space="preserve"> </w:t>
    </w:r>
    <w:r w:rsidRPr="00F94CE8">
      <w:rPr>
        <w:color w:val="1C4D86"/>
        <w:sz w:val="36"/>
        <w:szCs w:val="36"/>
      </w:rPr>
      <w:t>Council</w:t>
    </w:r>
    <w:r w:rsidR="00F94CE8" w:rsidRPr="00F94CE8">
      <w:rPr>
        <w:color w:val="1C4D86"/>
        <w:sz w:val="36"/>
        <w:szCs w:val="36"/>
      </w:rPr>
      <w:t xml:space="preserve"> (PaRC)</w:t>
    </w:r>
  </w:p>
  <w:p w14:paraId="643A80A5" w14:textId="77777777" w:rsidR="00337459" w:rsidRDefault="00337459" w:rsidP="00337459">
    <w:pPr>
      <w:spacing w:before="86"/>
      <w:ind w:left="2680"/>
      <w:jc w:val="center"/>
      <w:rPr>
        <w:sz w:val="28"/>
      </w:rPr>
    </w:pPr>
    <w:r>
      <w:rPr>
        <w:color w:val="1C4D86"/>
        <w:sz w:val="28"/>
      </w:rPr>
      <w:t>55</w:t>
    </w:r>
    <w:r>
      <w:rPr>
        <w:color w:val="1C4D86"/>
        <w:spacing w:val="4"/>
        <w:sz w:val="28"/>
      </w:rPr>
      <w:t xml:space="preserve"> </w:t>
    </w:r>
    <w:r>
      <w:rPr>
        <w:color w:val="1C4D86"/>
        <w:sz w:val="28"/>
      </w:rPr>
      <w:t>Utley</w:t>
    </w:r>
    <w:r>
      <w:rPr>
        <w:color w:val="1C4D86"/>
        <w:spacing w:val="5"/>
        <w:sz w:val="28"/>
      </w:rPr>
      <w:t xml:space="preserve"> </w:t>
    </w:r>
    <w:r>
      <w:rPr>
        <w:color w:val="1C4D86"/>
        <w:sz w:val="28"/>
      </w:rPr>
      <w:t>Drive,</w:t>
    </w:r>
    <w:r>
      <w:rPr>
        <w:color w:val="1C4D86"/>
        <w:spacing w:val="4"/>
        <w:sz w:val="28"/>
      </w:rPr>
      <w:t xml:space="preserve"> </w:t>
    </w:r>
    <w:r>
      <w:rPr>
        <w:color w:val="1C4D86"/>
        <w:sz w:val="28"/>
      </w:rPr>
      <w:t>Camp</w:t>
    </w:r>
    <w:r>
      <w:rPr>
        <w:color w:val="1C4D86"/>
        <w:spacing w:val="5"/>
        <w:sz w:val="28"/>
      </w:rPr>
      <w:t xml:space="preserve"> </w:t>
    </w:r>
    <w:r>
      <w:rPr>
        <w:color w:val="1C4D86"/>
        <w:sz w:val="28"/>
      </w:rPr>
      <w:t>Hill,</w:t>
    </w:r>
    <w:r>
      <w:rPr>
        <w:color w:val="1C4D86"/>
        <w:spacing w:val="4"/>
        <w:sz w:val="28"/>
      </w:rPr>
      <w:t xml:space="preserve"> </w:t>
    </w:r>
    <w:r>
      <w:rPr>
        <w:color w:val="1C4D86"/>
        <w:sz w:val="28"/>
      </w:rPr>
      <w:t>PA</w:t>
    </w:r>
    <w:r>
      <w:rPr>
        <w:color w:val="1C4D86"/>
        <w:spacing w:val="5"/>
        <w:sz w:val="28"/>
      </w:rPr>
      <w:t xml:space="preserve"> </w:t>
    </w:r>
    <w:r>
      <w:rPr>
        <w:color w:val="1C4D86"/>
        <w:sz w:val="28"/>
      </w:rPr>
      <w:t>17011</w:t>
    </w:r>
  </w:p>
  <w:p w14:paraId="33662A1C" w14:textId="4B3293D2" w:rsidR="00337459" w:rsidRDefault="00337459" w:rsidP="00337459">
    <w:pPr>
      <w:pStyle w:val="BodyText"/>
      <w:tabs>
        <w:tab w:val="left" w:pos="6655"/>
        <w:tab w:val="left" w:pos="8783"/>
      </w:tabs>
      <w:spacing w:before="53"/>
      <w:ind w:left="2680"/>
    </w:pPr>
    <w:r>
      <w:rPr>
        <w:color w:val="1C4D86"/>
      </w:rPr>
      <w:t>Voice:</w:t>
    </w:r>
    <w:r>
      <w:rPr>
        <w:color w:val="1C4D86"/>
        <w:spacing w:val="-1"/>
      </w:rPr>
      <w:t xml:space="preserve"> </w:t>
    </w:r>
    <w:r>
      <w:rPr>
        <w:color w:val="1C4D86"/>
      </w:rPr>
      <w:t>(717)</w:t>
    </w:r>
    <w:r>
      <w:rPr>
        <w:color w:val="1C4D86"/>
        <w:spacing w:val="-1"/>
      </w:rPr>
      <w:t xml:space="preserve"> </w:t>
    </w:r>
    <w:r>
      <w:rPr>
        <w:color w:val="1C4D86"/>
      </w:rPr>
      <w:t>975-2004 or</w:t>
    </w:r>
    <w:r>
      <w:rPr>
        <w:color w:val="1C4D86"/>
        <w:spacing w:val="-1"/>
      </w:rPr>
      <w:t xml:space="preserve"> </w:t>
    </w:r>
    <w:r>
      <w:rPr>
        <w:color w:val="1C4D86"/>
      </w:rPr>
      <w:t>(888) 250-5175</w:t>
    </w:r>
    <w:r>
      <w:rPr>
        <w:color w:val="1C4D86"/>
      </w:rPr>
      <w:tab/>
    </w:r>
    <w:r>
      <w:rPr>
        <w:color w:val="1C4D86"/>
        <w:spacing w:val="-1"/>
      </w:rPr>
      <w:t>TTY:</w:t>
    </w:r>
    <w:r>
      <w:rPr>
        <w:color w:val="1C4D86"/>
        <w:spacing w:val="-13"/>
      </w:rPr>
      <w:t xml:space="preserve"> </w:t>
    </w:r>
    <w:r w:rsidR="00007350">
      <w:rPr>
        <w:color w:val="1C4D86"/>
        <w:spacing w:val="-1"/>
      </w:rPr>
      <w:t>(717) 737-0158</w:t>
    </w:r>
    <w:r>
      <w:rPr>
        <w:color w:val="1C4D86"/>
      </w:rPr>
      <w:tab/>
      <w:t>Fax:</w:t>
    </w:r>
    <w:r>
      <w:rPr>
        <w:color w:val="1C4D86"/>
        <w:spacing w:val="-8"/>
      </w:rPr>
      <w:t xml:space="preserve"> </w:t>
    </w:r>
    <w:r>
      <w:rPr>
        <w:color w:val="1C4D86"/>
      </w:rPr>
      <w:t>(888)</w:t>
    </w:r>
    <w:r>
      <w:rPr>
        <w:color w:val="1C4D86"/>
        <w:spacing w:val="-9"/>
      </w:rPr>
      <w:t xml:space="preserve"> </w:t>
    </w:r>
    <w:r>
      <w:rPr>
        <w:color w:val="1C4D86"/>
      </w:rPr>
      <w:t>524-9282</w:t>
    </w:r>
  </w:p>
  <w:p w14:paraId="716A4AC9" w14:textId="193682F0" w:rsidR="00337459" w:rsidRDefault="00337459" w:rsidP="00337459">
    <w:pPr>
      <w:pStyle w:val="BodyText"/>
      <w:tabs>
        <w:tab w:val="left" w:pos="6700"/>
      </w:tabs>
      <w:spacing w:before="40"/>
      <w:ind w:left="2679"/>
    </w:pPr>
    <w:r>
      <w:rPr>
        <w:color w:val="1C4D86"/>
        <w:w w:val="105"/>
      </w:rPr>
      <w:t>Email:</w:t>
    </w:r>
    <w:r>
      <w:rPr>
        <w:color w:val="1C4D86"/>
        <w:spacing w:val="-11"/>
        <w:w w:val="105"/>
      </w:rPr>
      <w:t xml:space="preserve"> </w:t>
    </w:r>
    <w:hyperlink r:id="rId2">
      <w:r w:rsidRPr="00064196">
        <w:rPr>
          <w:color w:val="0070C0"/>
          <w:w w:val="105"/>
        </w:rPr>
        <w:t>parc@parehabilitationcouncil.org</w:t>
      </w:r>
    </w:hyperlink>
    <w:r>
      <w:rPr>
        <w:color w:val="1C4D86"/>
        <w:w w:val="105"/>
      </w:rPr>
      <w:tab/>
    </w:r>
    <w:r>
      <w:rPr>
        <w:color w:val="1C4D86"/>
        <w:spacing w:val="-1"/>
        <w:w w:val="105"/>
      </w:rPr>
      <w:t>Website:</w:t>
    </w:r>
    <w:r>
      <w:rPr>
        <w:color w:val="1C4D86"/>
        <w:spacing w:val="-11"/>
        <w:w w:val="105"/>
      </w:rPr>
      <w:t xml:space="preserve"> </w:t>
    </w:r>
    <w:hyperlink r:id="rId3" w:history="1">
      <w:r w:rsidRPr="00064196">
        <w:rPr>
          <w:rStyle w:val="Hyperlink"/>
          <w:color w:val="0070C0"/>
          <w:spacing w:val="-1"/>
          <w:w w:val="105"/>
          <w:u w:val="none"/>
        </w:rPr>
        <w:t>par</w:t>
      </w:r>
      <w:r w:rsidR="000A0740" w:rsidRPr="000A0740">
        <w:rPr>
          <w:rStyle w:val="Hyperlink"/>
          <w:color w:val="0070C0"/>
          <w:spacing w:val="-1"/>
          <w:w w:val="105"/>
          <w:u w:val="none"/>
        </w:rPr>
        <w:t>ehabilitationcouncil.org</w:t>
      </w:r>
    </w:hyperlink>
  </w:p>
  <w:p w14:paraId="5C2FE525" w14:textId="77777777" w:rsidR="00337459" w:rsidRDefault="00337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126"/>
    <w:multiLevelType w:val="hybridMultilevel"/>
    <w:tmpl w:val="8756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01EC"/>
    <w:multiLevelType w:val="hybridMultilevel"/>
    <w:tmpl w:val="AC5E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33876"/>
    <w:multiLevelType w:val="hybridMultilevel"/>
    <w:tmpl w:val="204A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1AD9"/>
    <w:multiLevelType w:val="hybridMultilevel"/>
    <w:tmpl w:val="73A8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1727"/>
    <w:multiLevelType w:val="hybridMultilevel"/>
    <w:tmpl w:val="EAD4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17813"/>
    <w:multiLevelType w:val="hybridMultilevel"/>
    <w:tmpl w:val="66B47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66A58"/>
    <w:multiLevelType w:val="hybridMultilevel"/>
    <w:tmpl w:val="F2D2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924F1"/>
    <w:multiLevelType w:val="hybridMultilevel"/>
    <w:tmpl w:val="3DC2AC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1F2E16"/>
    <w:multiLevelType w:val="hybridMultilevel"/>
    <w:tmpl w:val="3128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916A9"/>
    <w:multiLevelType w:val="hybridMultilevel"/>
    <w:tmpl w:val="F4D4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0513E"/>
    <w:multiLevelType w:val="hybridMultilevel"/>
    <w:tmpl w:val="89B0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65E32"/>
    <w:multiLevelType w:val="hybridMultilevel"/>
    <w:tmpl w:val="E4A4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A3223"/>
    <w:multiLevelType w:val="hybridMultilevel"/>
    <w:tmpl w:val="DBCA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70208"/>
    <w:multiLevelType w:val="hybridMultilevel"/>
    <w:tmpl w:val="D858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4217B"/>
    <w:multiLevelType w:val="hybridMultilevel"/>
    <w:tmpl w:val="358A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84E47"/>
    <w:multiLevelType w:val="hybridMultilevel"/>
    <w:tmpl w:val="6294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82665"/>
    <w:multiLevelType w:val="hybridMultilevel"/>
    <w:tmpl w:val="F3EE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1EDB"/>
    <w:multiLevelType w:val="hybridMultilevel"/>
    <w:tmpl w:val="87FA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F4785"/>
    <w:multiLevelType w:val="hybridMultilevel"/>
    <w:tmpl w:val="FE8E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05429"/>
    <w:multiLevelType w:val="hybridMultilevel"/>
    <w:tmpl w:val="3C1425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0438E5"/>
    <w:multiLevelType w:val="hybridMultilevel"/>
    <w:tmpl w:val="1E2C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676B4"/>
    <w:multiLevelType w:val="hybridMultilevel"/>
    <w:tmpl w:val="C21E7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122A7"/>
    <w:multiLevelType w:val="hybridMultilevel"/>
    <w:tmpl w:val="4520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A2BD9"/>
    <w:multiLevelType w:val="hybridMultilevel"/>
    <w:tmpl w:val="A570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2DDA"/>
    <w:multiLevelType w:val="hybridMultilevel"/>
    <w:tmpl w:val="92A4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43397">
    <w:abstractNumId w:val="16"/>
  </w:num>
  <w:num w:numId="2" w16cid:durableId="520121769">
    <w:abstractNumId w:val="4"/>
  </w:num>
  <w:num w:numId="3" w16cid:durableId="1274286201">
    <w:abstractNumId w:val="11"/>
  </w:num>
  <w:num w:numId="4" w16cid:durableId="1056125030">
    <w:abstractNumId w:val="12"/>
  </w:num>
  <w:num w:numId="5" w16cid:durableId="431433682">
    <w:abstractNumId w:val="22"/>
  </w:num>
  <w:num w:numId="6" w16cid:durableId="1698459033">
    <w:abstractNumId w:val="2"/>
  </w:num>
  <w:num w:numId="7" w16cid:durableId="1918131127">
    <w:abstractNumId w:val="0"/>
  </w:num>
  <w:num w:numId="8" w16cid:durableId="488642921">
    <w:abstractNumId w:val="17"/>
  </w:num>
  <w:num w:numId="9" w16cid:durableId="1092581075">
    <w:abstractNumId w:val="6"/>
  </w:num>
  <w:num w:numId="10" w16cid:durableId="2098669149">
    <w:abstractNumId w:val="18"/>
  </w:num>
  <w:num w:numId="11" w16cid:durableId="2139227077">
    <w:abstractNumId w:val="13"/>
  </w:num>
  <w:num w:numId="12" w16cid:durableId="2088795555">
    <w:abstractNumId w:val="8"/>
  </w:num>
  <w:num w:numId="13" w16cid:durableId="229968023">
    <w:abstractNumId w:val="10"/>
  </w:num>
  <w:num w:numId="14" w16cid:durableId="797141827">
    <w:abstractNumId w:val="9"/>
  </w:num>
  <w:num w:numId="15" w16cid:durableId="1832912524">
    <w:abstractNumId w:val="14"/>
  </w:num>
  <w:num w:numId="16" w16cid:durableId="181826267">
    <w:abstractNumId w:val="23"/>
  </w:num>
  <w:num w:numId="17" w16cid:durableId="845560152">
    <w:abstractNumId w:val="7"/>
  </w:num>
  <w:num w:numId="18" w16cid:durableId="96408465">
    <w:abstractNumId w:val="15"/>
  </w:num>
  <w:num w:numId="19" w16cid:durableId="600383115">
    <w:abstractNumId w:val="20"/>
  </w:num>
  <w:num w:numId="20" w16cid:durableId="815686178">
    <w:abstractNumId w:val="21"/>
  </w:num>
  <w:num w:numId="21" w16cid:durableId="160396279">
    <w:abstractNumId w:val="1"/>
  </w:num>
  <w:num w:numId="22" w16cid:durableId="194583540">
    <w:abstractNumId w:val="3"/>
  </w:num>
  <w:num w:numId="23" w16cid:durableId="334766025">
    <w:abstractNumId w:val="24"/>
  </w:num>
  <w:num w:numId="24" w16cid:durableId="264533117">
    <w:abstractNumId w:val="5"/>
  </w:num>
  <w:num w:numId="25" w16cid:durableId="17364680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3C"/>
    <w:rsid w:val="000025F7"/>
    <w:rsid w:val="0000719C"/>
    <w:rsid w:val="00007350"/>
    <w:rsid w:val="000163DB"/>
    <w:rsid w:val="00024107"/>
    <w:rsid w:val="00030A2C"/>
    <w:rsid w:val="000320C0"/>
    <w:rsid w:val="0003464C"/>
    <w:rsid w:val="00042F26"/>
    <w:rsid w:val="00043946"/>
    <w:rsid w:val="00045C8F"/>
    <w:rsid w:val="0004770B"/>
    <w:rsid w:val="00054E36"/>
    <w:rsid w:val="00064196"/>
    <w:rsid w:val="00072BFE"/>
    <w:rsid w:val="00090158"/>
    <w:rsid w:val="00097070"/>
    <w:rsid w:val="000A01A6"/>
    <w:rsid w:val="000A0740"/>
    <w:rsid w:val="000A32F8"/>
    <w:rsid w:val="000A549D"/>
    <w:rsid w:val="000B0AFD"/>
    <w:rsid w:val="000C123C"/>
    <w:rsid w:val="000C23B6"/>
    <w:rsid w:val="000E3B9C"/>
    <w:rsid w:val="000F0486"/>
    <w:rsid w:val="000F2B44"/>
    <w:rsid w:val="000F3375"/>
    <w:rsid w:val="0010181B"/>
    <w:rsid w:val="00103847"/>
    <w:rsid w:val="00127C9B"/>
    <w:rsid w:val="00130A10"/>
    <w:rsid w:val="00145CB2"/>
    <w:rsid w:val="00151FBE"/>
    <w:rsid w:val="00152C9F"/>
    <w:rsid w:val="001649B8"/>
    <w:rsid w:val="00171D46"/>
    <w:rsid w:val="00177FFD"/>
    <w:rsid w:val="00185D8E"/>
    <w:rsid w:val="00192857"/>
    <w:rsid w:val="001A3B2B"/>
    <w:rsid w:val="001C072F"/>
    <w:rsid w:val="001D7D6F"/>
    <w:rsid w:val="001E6C3F"/>
    <w:rsid w:val="001F31E1"/>
    <w:rsid w:val="00253579"/>
    <w:rsid w:val="00254285"/>
    <w:rsid w:val="00293143"/>
    <w:rsid w:val="00293467"/>
    <w:rsid w:val="002B663C"/>
    <w:rsid w:val="002D7166"/>
    <w:rsid w:val="00305DC4"/>
    <w:rsid w:val="0032394F"/>
    <w:rsid w:val="00337459"/>
    <w:rsid w:val="00365088"/>
    <w:rsid w:val="00370C60"/>
    <w:rsid w:val="003A50B3"/>
    <w:rsid w:val="003A5D30"/>
    <w:rsid w:val="003B7686"/>
    <w:rsid w:val="003C337D"/>
    <w:rsid w:val="003D4ADC"/>
    <w:rsid w:val="003D5A6D"/>
    <w:rsid w:val="003D7548"/>
    <w:rsid w:val="003E069D"/>
    <w:rsid w:val="003E1910"/>
    <w:rsid w:val="003F2F9D"/>
    <w:rsid w:val="003F6938"/>
    <w:rsid w:val="00401EE1"/>
    <w:rsid w:val="00431709"/>
    <w:rsid w:val="00461CFE"/>
    <w:rsid w:val="00462B0F"/>
    <w:rsid w:val="004636DD"/>
    <w:rsid w:val="00466D70"/>
    <w:rsid w:val="00470822"/>
    <w:rsid w:val="00482358"/>
    <w:rsid w:val="00493C96"/>
    <w:rsid w:val="00494292"/>
    <w:rsid w:val="004A4E9B"/>
    <w:rsid w:val="004D3B26"/>
    <w:rsid w:val="004E5C66"/>
    <w:rsid w:val="004E5FEB"/>
    <w:rsid w:val="005126C3"/>
    <w:rsid w:val="00512D1C"/>
    <w:rsid w:val="005148EB"/>
    <w:rsid w:val="00515EC2"/>
    <w:rsid w:val="005167AB"/>
    <w:rsid w:val="00527457"/>
    <w:rsid w:val="0055247D"/>
    <w:rsid w:val="0055503F"/>
    <w:rsid w:val="00562BC2"/>
    <w:rsid w:val="00573396"/>
    <w:rsid w:val="00573C53"/>
    <w:rsid w:val="00574E3F"/>
    <w:rsid w:val="00577276"/>
    <w:rsid w:val="00591EDF"/>
    <w:rsid w:val="005A024F"/>
    <w:rsid w:val="005C3D36"/>
    <w:rsid w:val="005F232D"/>
    <w:rsid w:val="006021D3"/>
    <w:rsid w:val="00610498"/>
    <w:rsid w:val="00616EFC"/>
    <w:rsid w:val="00622A5C"/>
    <w:rsid w:val="00637248"/>
    <w:rsid w:val="00655C1A"/>
    <w:rsid w:val="00666EB1"/>
    <w:rsid w:val="006718E9"/>
    <w:rsid w:val="00682181"/>
    <w:rsid w:val="00695B5F"/>
    <w:rsid w:val="0069769E"/>
    <w:rsid w:val="006A0743"/>
    <w:rsid w:val="006A7E86"/>
    <w:rsid w:val="006B5BE8"/>
    <w:rsid w:val="006D08CE"/>
    <w:rsid w:val="006D698A"/>
    <w:rsid w:val="006D7CA1"/>
    <w:rsid w:val="006E1515"/>
    <w:rsid w:val="006E50FF"/>
    <w:rsid w:val="006F1D2F"/>
    <w:rsid w:val="006F58EC"/>
    <w:rsid w:val="006F695D"/>
    <w:rsid w:val="00714A22"/>
    <w:rsid w:val="00721DAB"/>
    <w:rsid w:val="00727276"/>
    <w:rsid w:val="00727FAC"/>
    <w:rsid w:val="0077000C"/>
    <w:rsid w:val="0077624B"/>
    <w:rsid w:val="00792062"/>
    <w:rsid w:val="007A4D40"/>
    <w:rsid w:val="007C6CBB"/>
    <w:rsid w:val="007E4A47"/>
    <w:rsid w:val="007E66B1"/>
    <w:rsid w:val="007F67C6"/>
    <w:rsid w:val="00811959"/>
    <w:rsid w:val="00824BA2"/>
    <w:rsid w:val="0082560A"/>
    <w:rsid w:val="00831452"/>
    <w:rsid w:val="00846A23"/>
    <w:rsid w:val="00864E42"/>
    <w:rsid w:val="008823D3"/>
    <w:rsid w:val="0089494E"/>
    <w:rsid w:val="008D1CBD"/>
    <w:rsid w:val="008F4B59"/>
    <w:rsid w:val="008F57F7"/>
    <w:rsid w:val="008F589A"/>
    <w:rsid w:val="00910224"/>
    <w:rsid w:val="00911854"/>
    <w:rsid w:val="00930389"/>
    <w:rsid w:val="00937C4C"/>
    <w:rsid w:val="00943A46"/>
    <w:rsid w:val="00960DF3"/>
    <w:rsid w:val="0097737A"/>
    <w:rsid w:val="00981353"/>
    <w:rsid w:val="009A16A1"/>
    <w:rsid w:val="009A3F58"/>
    <w:rsid w:val="009A7C2A"/>
    <w:rsid w:val="009C0391"/>
    <w:rsid w:val="009C745D"/>
    <w:rsid w:val="009F0427"/>
    <w:rsid w:val="00A00651"/>
    <w:rsid w:val="00A04443"/>
    <w:rsid w:val="00A21815"/>
    <w:rsid w:val="00A22F13"/>
    <w:rsid w:val="00A2577F"/>
    <w:rsid w:val="00A26D26"/>
    <w:rsid w:val="00A279A7"/>
    <w:rsid w:val="00A340BB"/>
    <w:rsid w:val="00A44625"/>
    <w:rsid w:val="00A628BC"/>
    <w:rsid w:val="00A632B4"/>
    <w:rsid w:val="00A64687"/>
    <w:rsid w:val="00A853D2"/>
    <w:rsid w:val="00A95E04"/>
    <w:rsid w:val="00AA0FB9"/>
    <w:rsid w:val="00AA5626"/>
    <w:rsid w:val="00AB2611"/>
    <w:rsid w:val="00AB30AB"/>
    <w:rsid w:val="00AC3EE6"/>
    <w:rsid w:val="00AC7FA3"/>
    <w:rsid w:val="00AE36B8"/>
    <w:rsid w:val="00AE73BA"/>
    <w:rsid w:val="00AF392C"/>
    <w:rsid w:val="00B01F3B"/>
    <w:rsid w:val="00B0611C"/>
    <w:rsid w:val="00B07BF1"/>
    <w:rsid w:val="00B14067"/>
    <w:rsid w:val="00B163D7"/>
    <w:rsid w:val="00B243CC"/>
    <w:rsid w:val="00B244D7"/>
    <w:rsid w:val="00B24627"/>
    <w:rsid w:val="00B55B1B"/>
    <w:rsid w:val="00B61985"/>
    <w:rsid w:val="00B74AC3"/>
    <w:rsid w:val="00B766E4"/>
    <w:rsid w:val="00B826FC"/>
    <w:rsid w:val="00B854CF"/>
    <w:rsid w:val="00B96419"/>
    <w:rsid w:val="00BA4BD0"/>
    <w:rsid w:val="00BB0411"/>
    <w:rsid w:val="00BB6ED1"/>
    <w:rsid w:val="00BC4E71"/>
    <w:rsid w:val="00BC6EFC"/>
    <w:rsid w:val="00BE3B4E"/>
    <w:rsid w:val="00C01561"/>
    <w:rsid w:val="00C0368C"/>
    <w:rsid w:val="00C06119"/>
    <w:rsid w:val="00C170C3"/>
    <w:rsid w:val="00C27AEB"/>
    <w:rsid w:val="00C30C38"/>
    <w:rsid w:val="00C35D6F"/>
    <w:rsid w:val="00C36DE1"/>
    <w:rsid w:val="00C420B3"/>
    <w:rsid w:val="00C437C1"/>
    <w:rsid w:val="00C45991"/>
    <w:rsid w:val="00C51325"/>
    <w:rsid w:val="00C52D99"/>
    <w:rsid w:val="00C6164D"/>
    <w:rsid w:val="00C75AB0"/>
    <w:rsid w:val="00C83D6B"/>
    <w:rsid w:val="00C963E2"/>
    <w:rsid w:val="00C96704"/>
    <w:rsid w:val="00C9737A"/>
    <w:rsid w:val="00CA5FB6"/>
    <w:rsid w:val="00CC7F1E"/>
    <w:rsid w:val="00CF0A71"/>
    <w:rsid w:val="00D17F92"/>
    <w:rsid w:val="00D41278"/>
    <w:rsid w:val="00D44FC7"/>
    <w:rsid w:val="00D52EBB"/>
    <w:rsid w:val="00D53FC4"/>
    <w:rsid w:val="00D610EC"/>
    <w:rsid w:val="00D6207F"/>
    <w:rsid w:val="00D6236A"/>
    <w:rsid w:val="00D7086A"/>
    <w:rsid w:val="00D87899"/>
    <w:rsid w:val="00DA0CF9"/>
    <w:rsid w:val="00DB2069"/>
    <w:rsid w:val="00DB7B72"/>
    <w:rsid w:val="00DC19AC"/>
    <w:rsid w:val="00DC5F17"/>
    <w:rsid w:val="00DE1E64"/>
    <w:rsid w:val="00DE4578"/>
    <w:rsid w:val="00DF230C"/>
    <w:rsid w:val="00DF23A3"/>
    <w:rsid w:val="00E016C7"/>
    <w:rsid w:val="00E05573"/>
    <w:rsid w:val="00E101F9"/>
    <w:rsid w:val="00E12B1D"/>
    <w:rsid w:val="00E13A6F"/>
    <w:rsid w:val="00E17AA1"/>
    <w:rsid w:val="00E17CA5"/>
    <w:rsid w:val="00E30ABD"/>
    <w:rsid w:val="00E32F6B"/>
    <w:rsid w:val="00E3387C"/>
    <w:rsid w:val="00E34245"/>
    <w:rsid w:val="00E46C3D"/>
    <w:rsid w:val="00E53ACD"/>
    <w:rsid w:val="00E57C55"/>
    <w:rsid w:val="00E64A4B"/>
    <w:rsid w:val="00E723CD"/>
    <w:rsid w:val="00E8791C"/>
    <w:rsid w:val="00E906B3"/>
    <w:rsid w:val="00E96880"/>
    <w:rsid w:val="00EA2742"/>
    <w:rsid w:val="00EA33B2"/>
    <w:rsid w:val="00EB32A5"/>
    <w:rsid w:val="00EC300E"/>
    <w:rsid w:val="00EC4449"/>
    <w:rsid w:val="00EC5266"/>
    <w:rsid w:val="00ED723E"/>
    <w:rsid w:val="00EE0378"/>
    <w:rsid w:val="00EE4266"/>
    <w:rsid w:val="00EF42CD"/>
    <w:rsid w:val="00EF75AF"/>
    <w:rsid w:val="00F024F9"/>
    <w:rsid w:val="00F043F8"/>
    <w:rsid w:val="00F2235B"/>
    <w:rsid w:val="00F352C6"/>
    <w:rsid w:val="00F55CCD"/>
    <w:rsid w:val="00F56449"/>
    <w:rsid w:val="00F638C6"/>
    <w:rsid w:val="00F64438"/>
    <w:rsid w:val="00F647F0"/>
    <w:rsid w:val="00F77342"/>
    <w:rsid w:val="00F91B5B"/>
    <w:rsid w:val="00F94CE8"/>
    <w:rsid w:val="00FA31D9"/>
    <w:rsid w:val="00FA7E39"/>
    <w:rsid w:val="00FB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A69FA"/>
  <w15:docId w15:val="{47CD6EA7-46A6-43D9-A425-A5103EBD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  <w:jc w:val="center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9"/>
      <w:ind w:left="2679"/>
      <w:jc w:val="center"/>
    </w:pPr>
    <w:rPr>
      <w:rFonts w:ascii="Tahoma" w:eastAsia="Tahoma" w:hAnsi="Tahoma" w:cs="Tahoma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41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1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3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0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EC3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00E"/>
    <w:rPr>
      <w:rFonts w:ascii="Arial" w:eastAsia="Arial" w:hAnsi="Arial" w:cs="Arial"/>
    </w:rPr>
  </w:style>
  <w:style w:type="paragraph" w:styleId="NoSpacing">
    <w:name w:val="No Spacing"/>
    <w:uiPriority w:val="1"/>
    <w:qFormat/>
    <w:rsid w:val="00EC300E"/>
    <w:pPr>
      <w:widowControl/>
      <w:autoSpaceDE/>
      <w:autoSpaceDN/>
    </w:pPr>
    <w:rPr>
      <w:color w:val="1F497D" w:themeColor="text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0740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F230C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rehabilitationcouncil.org/" TargetMode="External"/><Relationship Id="rId2" Type="http://schemas.openxmlformats.org/officeDocument/2006/relationships/hyperlink" Target="mailto:parc@parehabilitationcouncil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Todd</dc:creator>
  <cp:keywords/>
  <cp:lastModifiedBy>Todd, Christopher</cp:lastModifiedBy>
  <cp:revision>3</cp:revision>
  <cp:lastPrinted>2024-08-28T19:46:00Z</cp:lastPrinted>
  <dcterms:created xsi:type="dcterms:W3CDTF">2025-10-06T18:39:00Z</dcterms:created>
  <dcterms:modified xsi:type="dcterms:W3CDTF">2025-10-06T18:40:00Z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Canva</vt:lpwstr>
  </property>
  <property fmtid="{D5CDD505-2E9C-101B-9397-08002B2CF9AE}" pid="4" name="LastSaved">
    <vt:filetime>2021-11-04T00:00:00Z</vt:filetime>
  </property>
</Properties>
</file>